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2F16D" w14:textId="5E0AE2BF" w:rsidR="007C0AB3" w:rsidRPr="00BA3FDD" w:rsidRDefault="00EA7E8E" w:rsidP="007C0AB3">
      <w:pPr>
        <w:jc w:val="center"/>
        <w:rPr>
          <w:rFonts w:ascii="Avenir Next" w:hAnsi="Avenir Next" w:cs="Arial"/>
          <w:b/>
          <w:bCs/>
          <w:color w:val="FF0000"/>
          <w:u w:val="single"/>
        </w:rPr>
      </w:pPr>
      <w:r w:rsidRPr="00BA3FDD">
        <w:rPr>
          <w:rFonts w:ascii="Avenir Next" w:hAnsi="Avenir Next" w:cs="Arial"/>
          <w:b/>
          <w:bCs/>
          <w:color w:val="FF0000"/>
          <w:u w:val="single"/>
        </w:rPr>
        <w:t>Stress and Resilience</w:t>
      </w:r>
      <w:r w:rsidR="007C0AB3" w:rsidRPr="00BA3FDD">
        <w:rPr>
          <w:rFonts w:ascii="Avenir Next" w:hAnsi="Avenir Next" w:cs="Arial"/>
          <w:b/>
          <w:bCs/>
          <w:color w:val="FF0000"/>
          <w:u w:val="single"/>
        </w:rPr>
        <w:t>: Social Media Template</w:t>
      </w:r>
    </w:p>
    <w:p w14:paraId="20F49315" w14:textId="77777777" w:rsidR="007C0AB3" w:rsidRPr="00BA3FDD" w:rsidRDefault="007C0AB3" w:rsidP="007C0AB3">
      <w:pPr>
        <w:rPr>
          <w:rFonts w:ascii="Avenir Next" w:hAnsi="Avenir Next" w:cs="Arial"/>
          <w:color w:val="FF0000"/>
        </w:rPr>
      </w:pPr>
    </w:p>
    <w:p w14:paraId="61BB44C0" w14:textId="77777777" w:rsidR="007C0AB3" w:rsidRPr="00BA3FDD" w:rsidRDefault="007C0AB3" w:rsidP="007C0AB3">
      <w:pPr>
        <w:rPr>
          <w:rFonts w:ascii="Avenir Next" w:hAnsi="Avenir Next" w:cs="Arial"/>
          <w:color w:val="FF0000"/>
        </w:rPr>
      </w:pPr>
      <w:r w:rsidRPr="00BA3FDD">
        <w:rPr>
          <w:rFonts w:ascii="Avenir Next" w:hAnsi="Avenir Next" w:cs="Arial"/>
          <w:b/>
          <w:bCs/>
          <w:color w:val="FF0000"/>
        </w:rPr>
        <w:t>Directions:</w:t>
      </w:r>
      <w:r w:rsidRPr="00BA3FDD">
        <w:rPr>
          <w:rFonts w:ascii="Avenir Next" w:hAnsi="Avenir Next" w:cs="Arial"/>
          <w:color w:val="FF0000"/>
        </w:rPr>
        <w:t xml:space="preserve"> Copy the image and verbiage below and paste into your social media post. Remove the text in red and add your contact information.</w:t>
      </w:r>
    </w:p>
    <w:p w14:paraId="68495576" w14:textId="77777777" w:rsidR="007C0AB3" w:rsidRPr="00BA3FDD" w:rsidRDefault="007C0AB3" w:rsidP="007C0AB3">
      <w:pPr>
        <w:rPr>
          <w:rFonts w:ascii="Avenir Next" w:hAnsi="Avenir Next"/>
        </w:rPr>
      </w:pPr>
    </w:p>
    <w:p w14:paraId="74D2AA9E" w14:textId="3960C993" w:rsidR="007C0AB3" w:rsidRPr="00BA3FDD" w:rsidRDefault="007C0AB3" w:rsidP="007C0AB3">
      <w:pPr>
        <w:rPr>
          <w:rFonts w:ascii="Avenir Next" w:hAnsi="Avenir Next" w:cs="Arial"/>
          <w:b/>
          <w:bCs/>
        </w:rPr>
      </w:pPr>
      <w:r w:rsidRPr="00BA3FDD">
        <w:rPr>
          <w:rFonts w:ascii="Avenir Next" w:hAnsi="Avenir Next" w:cs="Arial"/>
          <w:b/>
          <w:bCs/>
          <w:noProof/>
          <w:color w:val="FF0000"/>
        </w:rPr>
        <w:drawing>
          <wp:inline distT="0" distB="0" distL="0" distR="0" wp14:anchorId="5121E903" wp14:editId="3EC68927">
            <wp:extent cx="3987800" cy="3987800"/>
            <wp:effectExtent l="0" t="0" r="0" b="0"/>
            <wp:docPr id="16254118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411828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780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85646" w14:textId="77777777" w:rsidR="007C0AB3" w:rsidRPr="00BA3FDD" w:rsidRDefault="007C0AB3" w:rsidP="007C0AB3">
      <w:pPr>
        <w:rPr>
          <w:rFonts w:ascii="Avenir Next" w:hAnsi="Avenir Next"/>
        </w:rPr>
      </w:pPr>
    </w:p>
    <w:p w14:paraId="7D8EF81E" w14:textId="77777777" w:rsidR="00BA3FDD" w:rsidRPr="00BA3FDD" w:rsidRDefault="00BA3FDD" w:rsidP="00BA3FDD">
      <w:pPr>
        <w:rPr>
          <w:rFonts w:ascii="Avenir Next" w:hAnsi="Avenir Next" w:cs="Arial"/>
          <w:b/>
          <w:bCs/>
          <w:color w:val="FF0000"/>
        </w:rPr>
      </w:pPr>
      <w:r w:rsidRPr="00BA3FDD">
        <w:rPr>
          <w:rFonts w:ascii="Avenir Next" w:hAnsi="Avenir Next" w:cs="Arial"/>
          <w:b/>
          <w:bCs/>
          <w:color w:val="FF0000"/>
        </w:rPr>
        <w:t>Caption:</w:t>
      </w:r>
    </w:p>
    <w:p w14:paraId="1C6C08C2" w14:textId="77777777" w:rsidR="00BA3FDD" w:rsidRDefault="00BA3FDD" w:rsidP="00942C28">
      <w:pPr>
        <w:rPr>
          <w:rFonts w:ascii="Avenir Next" w:hAnsi="Avenir Next" w:cs="Arial"/>
          <w:b/>
          <w:bCs/>
        </w:rPr>
      </w:pPr>
    </w:p>
    <w:p w14:paraId="0FBF216E" w14:textId="33FD6DDA" w:rsidR="00942C28" w:rsidRPr="00BA3FDD" w:rsidRDefault="00942C28" w:rsidP="00942C28">
      <w:pPr>
        <w:rPr>
          <w:rFonts w:ascii="Avenir Next" w:hAnsi="Avenir Next" w:cs="Arial"/>
          <w:b/>
          <w:bCs/>
        </w:rPr>
      </w:pPr>
      <w:r w:rsidRPr="00BA3FDD">
        <w:rPr>
          <w:rFonts w:ascii="Avenir Next" w:hAnsi="Avenir Next" w:cs="Arial"/>
          <w:b/>
          <w:bCs/>
        </w:rPr>
        <w:t>Stress is real—but so is your strength.</w:t>
      </w:r>
    </w:p>
    <w:p w14:paraId="327226F8" w14:textId="77777777" w:rsidR="00942C28" w:rsidRPr="00BA3FDD" w:rsidRDefault="00942C28" w:rsidP="00942C28">
      <w:pPr>
        <w:rPr>
          <w:rFonts w:ascii="Avenir Next" w:hAnsi="Avenir Next" w:cs="Arial"/>
          <w:b/>
          <w:bCs/>
        </w:rPr>
      </w:pPr>
    </w:p>
    <w:p w14:paraId="604DBFCC" w14:textId="77777777" w:rsidR="00942C28" w:rsidRPr="00BA3FDD" w:rsidRDefault="00942C28" w:rsidP="00942C28">
      <w:pPr>
        <w:rPr>
          <w:rFonts w:ascii="Avenir Next" w:hAnsi="Avenir Next" w:cs="Arial"/>
        </w:rPr>
      </w:pPr>
      <w:r w:rsidRPr="00BA3FDD">
        <w:rPr>
          <w:rFonts w:ascii="Avenir Next" w:hAnsi="Avenir Next" w:cs="Arial"/>
        </w:rPr>
        <w:t xml:space="preserve">When life feels heavy, it’s okay to pause. With access to Wellbeats </w:t>
      </w:r>
      <w:r w:rsidRPr="00BA3FDD">
        <w:rPr>
          <w:rFonts w:ascii="Avenir Next" w:hAnsi="Avenir Next" w:cs="Arial"/>
          <w:i/>
          <w:iCs/>
        </w:rPr>
        <w:t>Wellness</w:t>
      </w:r>
      <w:r w:rsidRPr="00BA3FDD">
        <w:rPr>
          <w:rFonts w:ascii="Avenir Next" w:hAnsi="Avenir Next" w:cs="Arial"/>
        </w:rPr>
        <w:t xml:space="preserve">, you can tap into the </w:t>
      </w:r>
      <w:hyperlink r:id="rId9" w:anchor="overview" w:history="1">
        <w:r w:rsidRPr="00BA3FDD">
          <w:rPr>
            <w:rStyle w:val="Hyperlink"/>
            <w:rFonts w:ascii="Avenir Next" w:hAnsi="Avenir Next" w:cs="Arial"/>
            <w:b/>
            <w:bCs/>
          </w:rPr>
          <w:t>Create Your Calm</w:t>
        </w:r>
      </w:hyperlink>
      <w:r w:rsidRPr="00BA3FDD">
        <w:rPr>
          <w:rFonts w:ascii="Avenir Next" w:hAnsi="Avenir Next" w:cs="Arial"/>
          <w:b/>
          <w:bCs/>
        </w:rPr>
        <w:t xml:space="preserve"> </w:t>
      </w:r>
      <w:r w:rsidRPr="00BA3FDD">
        <w:rPr>
          <w:rFonts w:ascii="Avenir Next" w:hAnsi="Avenir Next" w:cs="Arial"/>
        </w:rPr>
        <w:t>program—a space to reset, recharge, and build resilience from the inside out.</w:t>
      </w:r>
    </w:p>
    <w:p w14:paraId="21C3EECC" w14:textId="77777777" w:rsidR="00942C28" w:rsidRPr="00BA3FDD" w:rsidRDefault="00942C28" w:rsidP="00942C28">
      <w:pPr>
        <w:rPr>
          <w:rFonts w:ascii="Avenir Next" w:hAnsi="Avenir Next" w:cs="Arial"/>
        </w:rPr>
      </w:pPr>
    </w:p>
    <w:p w14:paraId="74ACBAFC" w14:textId="77777777" w:rsidR="00942C28" w:rsidRPr="00BA3FDD" w:rsidRDefault="00942C28" w:rsidP="00942C28">
      <w:pPr>
        <w:rPr>
          <w:rFonts w:ascii="Avenir Next" w:hAnsi="Avenir Next" w:cs="Arial"/>
        </w:rPr>
      </w:pPr>
      <w:r w:rsidRPr="00BA3FDD">
        <w:rPr>
          <w:rFonts w:ascii="Avenir Next" w:hAnsi="Avenir Next" w:cs="Arial"/>
        </w:rPr>
        <w:t>Discover simple, effective tools like:</w:t>
      </w:r>
    </w:p>
    <w:p w14:paraId="218E3C33" w14:textId="77777777" w:rsidR="00942C28" w:rsidRPr="00BA3FDD" w:rsidRDefault="00942C28" w:rsidP="00942C28">
      <w:pPr>
        <w:pStyle w:val="ListParagraph"/>
        <w:numPr>
          <w:ilvl w:val="0"/>
          <w:numId w:val="2"/>
        </w:numPr>
        <w:spacing w:after="160" w:line="278" w:lineRule="auto"/>
        <w:rPr>
          <w:rFonts w:ascii="Avenir Next" w:hAnsi="Avenir Next" w:cs="Arial"/>
        </w:rPr>
      </w:pPr>
      <w:r w:rsidRPr="00BA3FDD">
        <w:rPr>
          <w:rFonts w:ascii="Avenir Next" w:hAnsi="Avenir Next" w:cs="Arial"/>
        </w:rPr>
        <w:t>Meditation &amp; Breathwork</w:t>
      </w:r>
    </w:p>
    <w:p w14:paraId="68A84485" w14:textId="77777777" w:rsidR="00942C28" w:rsidRPr="00BA3FDD" w:rsidRDefault="00942C28" w:rsidP="00942C28">
      <w:pPr>
        <w:pStyle w:val="ListParagraph"/>
        <w:numPr>
          <w:ilvl w:val="0"/>
          <w:numId w:val="2"/>
        </w:numPr>
        <w:spacing w:after="160" w:line="278" w:lineRule="auto"/>
        <w:rPr>
          <w:rFonts w:ascii="Avenir Next" w:hAnsi="Avenir Next" w:cs="Arial"/>
        </w:rPr>
      </w:pPr>
      <w:r w:rsidRPr="00BA3FDD">
        <w:rPr>
          <w:rFonts w:ascii="Avenir Next" w:hAnsi="Avenir Next" w:cs="Arial"/>
        </w:rPr>
        <w:t>Gratitude Practices</w:t>
      </w:r>
    </w:p>
    <w:p w14:paraId="1A5993E9" w14:textId="77777777" w:rsidR="00942C28" w:rsidRPr="00BA3FDD" w:rsidRDefault="00942C28" w:rsidP="00942C28">
      <w:pPr>
        <w:pStyle w:val="ListParagraph"/>
        <w:numPr>
          <w:ilvl w:val="0"/>
          <w:numId w:val="2"/>
        </w:numPr>
        <w:spacing w:after="160" w:line="278" w:lineRule="auto"/>
        <w:rPr>
          <w:rFonts w:ascii="Avenir Next" w:hAnsi="Avenir Next" w:cs="Arial"/>
        </w:rPr>
      </w:pPr>
      <w:r w:rsidRPr="00BA3FDD">
        <w:rPr>
          <w:rFonts w:ascii="Avenir Next" w:hAnsi="Avenir Next" w:cs="Apple Color Emoji"/>
        </w:rPr>
        <w:t>B</w:t>
      </w:r>
      <w:r w:rsidRPr="00BA3FDD">
        <w:rPr>
          <w:rFonts w:ascii="Avenir Next" w:hAnsi="Avenir Next" w:cs="Arial"/>
        </w:rPr>
        <w:t>ody Awareness</w:t>
      </w:r>
    </w:p>
    <w:p w14:paraId="798C1334" w14:textId="77777777" w:rsidR="00942C28" w:rsidRPr="00BA3FDD" w:rsidRDefault="00942C28" w:rsidP="00942C28">
      <w:pPr>
        <w:pStyle w:val="ListParagraph"/>
        <w:numPr>
          <w:ilvl w:val="0"/>
          <w:numId w:val="2"/>
        </w:numPr>
        <w:spacing w:after="160" w:line="278" w:lineRule="auto"/>
        <w:rPr>
          <w:rFonts w:ascii="Avenir Next" w:hAnsi="Avenir Next" w:cs="Arial"/>
        </w:rPr>
      </w:pPr>
      <w:r w:rsidRPr="00BA3FDD">
        <w:rPr>
          <w:rFonts w:ascii="Avenir Next" w:hAnsi="Avenir Next" w:cs="Arial"/>
        </w:rPr>
        <w:t>Sound &amp; Stillness</w:t>
      </w:r>
    </w:p>
    <w:p w14:paraId="0DC9AFA0" w14:textId="77777777" w:rsidR="00942C28" w:rsidRPr="00BA3FDD" w:rsidRDefault="00942C28" w:rsidP="00942C28">
      <w:pPr>
        <w:rPr>
          <w:rFonts w:ascii="Avenir Next" w:hAnsi="Avenir Next" w:cs="Arial"/>
        </w:rPr>
      </w:pPr>
    </w:p>
    <w:p w14:paraId="0D6338A9" w14:textId="77777777" w:rsidR="00942C28" w:rsidRPr="00BA3FDD" w:rsidRDefault="00942C28" w:rsidP="00942C28">
      <w:pPr>
        <w:rPr>
          <w:rFonts w:ascii="Avenir Next" w:hAnsi="Avenir Next" w:cs="Arial"/>
        </w:rPr>
      </w:pPr>
      <w:r w:rsidRPr="00BA3FDD">
        <w:rPr>
          <w:rFonts w:ascii="Avenir Next" w:hAnsi="Avenir Next" w:cs="Arial"/>
        </w:rPr>
        <w:t>You already have what it takes. Let’s bring it to the surface.</w:t>
      </w:r>
    </w:p>
    <w:p w14:paraId="32817354" w14:textId="77777777" w:rsidR="00942C28" w:rsidRPr="00BA3FDD" w:rsidRDefault="00942C28" w:rsidP="00942C28">
      <w:pPr>
        <w:rPr>
          <w:rFonts w:ascii="Avenir Next" w:hAnsi="Avenir Next" w:cs="Arial"/>
        </w:rPr>
      </w:pPr>
    </w:p>
    <w:p w14:paraId="2B321F61" w14:textId="77777777" w:rsidR="00942C28" w:rsidRPr="00BA3FDD" w:rsidRDefault="00942C28" w:rsidP="00942C28">
      <w:pPr>
        <w:rPr>
          <w:rFonts w:ascii="Avenir Next" w:hAnsi="Avenir Next" w:cs="Arial"/>
        </w:rPr>
      </w:pPr>
      <w:r w:rsidRPr="00BA3FDD">
        <w:rPr>
          <w:rFonts w:ascii="Avenir Next" w:hAnsi="Avenir Next" w:cs="Arial"/>
        </w:rPr>
        <w:t xml:space="preserve">For any questions, please contact </w:t>
      </w:r>
      <w:r w:rsidRPr="00BA3FDD">
        <w:rPr>
          <w:rFonts w:ascii="Avenir Next" w:hAnsi="Avenir Next" w:cs="Arial"/>
          <w:color w:val="FF0000"/>
        </w:rPr>
        <w:t>[enter your contact information here]</w:t>
      </w:r>
      <w:r w:rsidRPr="00BA3FDD">
        <w:rPr>
          <w:rFonts w:ascii="Avenir Next" w:hAnsi="Avenir Next" w:cs="Arial"/>
        </w:rPr>
        <w:t>.</w:t>
      </w:r>
    </w:p>
    <w:p w14:paraId="3CEA991D" w14:textId="77777777" w:rsidR="00942C28" w:rsidRPr="00BA3FDD" w:rsidRDefault="00942C28" w:rsidP="00942C28">
      <w:pPr>
        <w:rPr>
          <w:rFonts w:ascii="Avenir Next" w:hAnsi="Avenir Next" w:cs="Arial"/>
        </w:rPr>
      </w:pPr>
      <w:r w:rsidRPr="00BA3FDD">
        <w:rPr>
          <w:rFonts w:ascii="Avenir Next" w:hAnsi="Avenir Next" w:cs="Arial"/>
        </w:rPr>
        <w:t xml:space="preserve"> </w:t>
      </w:r>
    </w:p>
    <w:p w14:paraId="0F00D550" w14:textId="77777777" w:rsidR="00942C28" w:rsidRPr="00BA3FDD" w:rsidRDefault="00942C28" w:rsidP="00942C28">
      <w:pPr>
        <w:rPr>
          <w:rFonts w:ascii="Avenir Next" w:hAnsi="Avenir Next" w:cs="Arial"/>
        </w:rPr>
      </w:pPr>
      <w:r w:rsidRPr="00BA3FDD">
        <w:rPr>
          <w:rFonts w:ascii="Avenir Next" w:hAnsi="Avenir Next" w:cs="Arial"/>
        </w:rPr>
        <w:t>#CreateYourCalm #WellbeatsWellness #InnerStrength #StressandResilience</w:t>
      </w:r>
    </w:p>
    <w:p w14:paraId="2AFF9083" w14:textId="1526E22A" w:rsidR="007C0AB3" w:rsidRPr="00BA3FDD" w:rsidRDefault="007C0AB3" w:rsidP="00942C28">
      <w:pPr>
        <w:rPr>
          <w:rFonts w:ascii="Avenir Next" w:hAnsi="Avenir Next"/>
        </w:rPr>
      </w:pPr>
    </w:p>
    <w:sectPr w:rsidR="007C0AB3" w:rsidRPr="00BA3FDD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272AC"/>
    <w:multiLevelType w:val="hybridMultilevel"/>
    <w:tmpl w:val="239A4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755249">
    <w:abstractNumId w:val="0"/>
  </w:num>
  <w:num w:numId="2" w16cid:durableId="371273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802B7"/>
    <w:rsid w:val="000D442B"/>
    <w:rsid w:val="000F511F"/>
    <w:rsid w:val="000F7927"/>
    <w:rsid w:val="00105A62"/>
    <w:rsid w:val="001171A5"/>
    <w:rsid w:val="00150E27"/>
    <w:rsid w:val="001755F5"/>
    <w:rsid w:val="00185525"/>
    <w:rsid w:val="001D39C1"/>
    <w:rsid w:val="00222E60"/>
    <w:rsid w:val="002254A1"/>
    <w:rsid w:val="0029521C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A349F"/>
    <w:rsid w:val="005E1E99"/>
    <w:rsid w:val="005F004A"/>
    <w:rsid w:val="005F0F81"/>
    <w:rsid w:val="0060409D"/>
    <w:rsid w:val="006209BC"/>
    <w:rsid w:val="0063634F"/>
    <w:rsid w:val="006621E6"/>
    <w:rsid w:val="006B3D33"/>
    <w:rsid w:val="006B5CBD"/>
    <w:rsid w:val="0070712D"/>
    <w:rsid w:val="00737845"/>
    <w:rsid w:val="007639DF"/>
    <w:rsid w:val="007737B2"/>
    <w:rsid w:val="00781D7A"/>
    <w:rsid w:val="007C0AB3"/>
    <w:rsid w:val="007C14B1"/>
    <w:rsid w:val="007E4466"/>
    <w:rsid w:val="008206F8"/>
    <w:rsid w:val="008605AF"/>
    <w:rsid w:val="008C3B85"/>
    <w:rsid w:val="008E4A78"/>
    <w:rsid w:val="0090363F"/>
    <w:rsid w:val="00937BEF"/>
    <w:rsid w:val="00942C28"/>
    <w:rsid w:val="00954AC0"/>
    <w:rsid w:val="009A04D1"/>
    <w:rsid w:val="009C501D"/>
    <w:rsid w:val="009D4E3C"/>
    <w:rsid w:val="009F6167"/>
    <w:rsid w:val="00A85BF9"/>
    <w:rsid w:val="00B17C94"/>
    <w:rsid w:val="00B71C6A"/>
    <w:rsid w:val="00BA1CC9"/>
    <w:rsid w:val="00BA3FDD"/>
    <w:rsid w:val="00BC705D"/>
    <w:rsid w:val="00C547A4"/>
    <w:rsid w:val="00CC1A56"/>
    <w:rsid w:val="00CD4081"/>
    <w:rsid w:val="00CE099C"/>
    <w:rsid w:val="00D30434"/>
    <w:rsid w:val="00D34FB5"/>
    <w:rsid w:val="00D80E77"/>
    <w:rsid w:val="00DA039D"/>
    <w:rsid w:val="00E27F87"/>
    <w:rsid w:val="00E72C41"/>
    <w:rsid w:val="00EA7E8E"/>
    <w:rsid w:val="00EB1864"/>
    <w:rsid w:val="00F04FA3"/>
    <w:rsid w:val="00F10F30"/>
    <w:rsid w:val="00F24889"/>
    <w:rsid w:val="00F31083"/>
    <w:rsid w:val="00F72E2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C0AB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character" w:styleId="Strong">
    <w:name w:val="Strong"/>
    <w:basedOn w:val="DefaultParagraphFont"/>
    <w:uiPriority w:val="22"/>
    <w:qFormat/>
    <w:rsid w:val="007C0A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programs(m:program-detail/277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27</cp:revision>
  <dcterms:created xsi:type="dcterms:W3CDTF">2021-04-07T19:36:00Z</dcterms:created>
  <dcterms:modified xsi:type="dcterms:W3CDTF">2025-07-09T22:00:00Z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